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70B1" w14:textId="77777777" w:rsidR="00EC3B33" w:rsidRPr="003A4290" w:rsidRDefault="001532F6" w:rsidP="00153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90">
        <w:rPr>
          <w:rFonts w:ascii="Times New Roman" w:hAnsi="Times New Roman" w:cs="Times New Roman"/>
          <w:b/>
          <w:sz w:val="24"/>
          <w:szCs w:val="24"/>
        </w:rPr>
        <w:t>WADDINGTON PARISH COUNCIL</w:t>
      </w:r>
    </w:p>
    <w:p w14:paraId="570E70B2" w14:textId="29FEDFB1" w:rsidR="001532F6" w:rsidRPr="003A4290" w:rsidRDefault="00950AC4" w:rsidP="00153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PLANNING </w:t>
      </w:r>
      <w:r w:rsidR="00F66BB6">
        <w:rPr>
          <w:rFonts w:ascii="Times New Roman" w:hAnsi="Times New Roman" w:cs="Times New Roman"/>
          <w:b/>
          <w:sz w:val="24"/>
          <w:szCs w:val="24"/>
        </w:rPr>
        <w:t>AND ENVIRONMENT</w:t>
      </w:r>
      <w:r w:rsidR="00DB2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2F6" w:rsidRPr="003A4290">
        <w:rPr>
          <w:rFonts w:ascii="Times New Roman" w:hAnsi="Times New Roman" w:cs="Times New Roman"/>
          <w:b/>
          <w:sz w:val="24"/>
          <w:szCs w:val="24"/>
        </w:rPr>
        <w:t>COMMITTEE</w:t>
      </w:r>
    </w:p>
    <w:p w14:paraId="570E70B3" w14:textId="77777777" w:rsidR="001532F6" w:rsidRDefault="001532F6" w:rsidP="00153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90">
        <w:rPr>
          <w:rFonts w:ascii="Times New Roman" w:hAnsi="Times New Roman" w:cs="Times New Roman"/>
          <w:b/>
          <w:sz w:val="24"/>
          <w:szCs w:val="24"/>
        </w:rPr>
        <w:t>TERMS OF REFERENCE</w:t>
      </w:r>
    </w:p>
    <w:p w14:paraId="570E70B4" w14:textId="77777777" w:rsidR="00B84A79" w:rsidRPr="003A4290" w:rsidRDefault="00B84A79" w:rsidP="001532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E70B5" w14:textId="77777777" w:rsidR="001532F6" w:rsidRDefault="001532F6" w:rsidP="001532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The committee shall consist of the following:</w:t>
      </w:r>
    </w:p>
    <w:p w14:paraId="570E70B6" w14:textId="77777777" w:rsidR="00B84A79" w:rsidRPr="00950AC4" w:rsidRDefault="00B84A79" w:rsidP="00950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E70B7" w14:textId="77777777" w:rsidR="001532F6" w:rsidRDefault="00950AC4" w:rsidP="001532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6</w:t>
      </w:r>
      <w:r w:rsidR="001532F6" w:rsidRPr="003A4290">
        <w:rPr>
          <w:rFonts w:ascii="Times New Roman" w:hAnsi="Times New Roman" w:cs="Times New Roman"/>
          <w:sz w:val="24"/>
          <w:szCs w:val="24"/>
        </w:rPr>
        <w:t xml:space="preserve"> members elected by the Council.</w:t>
      </w:r>
    </w:p>
    <w:p w14:paraId="570E70B8" w14:textId="77777777" w:rsidR="00950AC4" w:rsidRDefault="00950AC4" w:rsidP="00950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E70B9" w14:textId="77777777" w:rsidR="00950AC4" w:rsidRDefault="00950AC4" w:rsidP="00950A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local District Councillors may attend as desired.</w:t>
      </w:r>
    </w:p>
    <w:p w14:paraId="570E70BA" w14:textId="77777777" w:rsidR="004533A5" w:rsidRPr="004533A5" w:rsidRDefault="004533A5" w:rsidP="004533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0E70BB" w14:textId="77777777" w:rsidR="004533A5" w:rsidRPr="004533A5" w:rsidRDefault="004533A5" w:rsidP="004533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I</w:t>
      </w:r>
      <w:r w:rsidRPr="00A2419C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n no case shall the quorum of a meeting be less than 3.</w:t>
      </w:r>
    </w:p>
    <w:p w14:paraId="570E70BC" w14:textId="77777777" w:rsidR="001532F6" w:rsidRPr="003A4290" w:rsidRDefault="001532F6" w:rsidP="00153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E70BD" w14:textId="70C319D9" w:rsidR="001532F6" w:rsidRPr="003A4290" w:rsidRDefault="001532F6" w:rsidP="001532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 xml:space="preserve">The committee shall meet </w:t>
      </w:r>
      <w:r w:rsidR="000E1E6E">
        <w:rPr>
          <w:rFonts w:ascii="Times New Roman" w:hAnsi="Times New Roman" w:cs="Times New Roman"/>
          <w:sz w:val="24"/>
          <w:szCs w:val="24"/>
        </w:rPr>
        <w:t>as and when required</w:t>
      </w:r>
      <w:r w:rsidRPr="003A4290">
        <w:rPr>
          <w:rFonts w:ascii="Times New Roman" w:hAnsi="Times New Roman" w:cs="Times New Roman"/>
          <w:sz w:val="24"/>
          <w:szCs w:val="24"/>
        </w:rPr>
        <w:t xml:space="preserve"> determined by the Chairman of the Committee and </w:t>
      </w:r>
      <w:r w:rsidR="000E1E6E">
        <w:rPr>
          <w:rFonts w:ascii="Times New Roman" w:hAnsi="Times New Roman" w:cs="Times New Roman"/>
          <w:sz w:val="24"/>
          <w:szCs w:val="24"/>
        </w:rPr>
        <w:t>the Parish Clerk.</w:t>
      </w:r>
    </w:p>
    <w:p w14:paraId="570E70BE" w14:textId="77777777" w:rsidR="001532F6" w:rsidRPr="003A4290" w:rsidRDefault="001532F6" w:rsidP="00153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8A7EC" w14:textId="625572AD" w:rsidR="00C311B7" w:rsidRPr="00123C0A" w:rsidRDefault="00123C0A" w:rsidP="00123C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Council will be invited to a Planning meeting when the plans are deemed to be extraordinary / sensitive, as </w:t>
      </w:r>
      <w:r w:rsidRPr="003A4290">
        <w:rPr>
          <w:rFonts w:ascii="Times New Roman" w:hAnsi="Times New Roman" w:cs="Times New Roman"/>
          <w:sz w:val="24"/>
          <w:szCs w:val="24"/>
        </w:rPr>
        <w:t xml:space="preserve">determined by the Chairman of the Committee and </w:t>
      </w:r>
      <w:r>
        <w:rPr>
          <w:rFonts w:ascii="Times New Roman" w:hAnsi="Times New Roman" w:cs="Times New Roman"/>
          <w:sz w:val="24"/>
          <w:szCs w:val="24"/>
        </w:rPr>
        <w:t>the Parish Clerk.</w:t>
      </w:r>
    </w:p>
    <w:p w14:paraId="11CEE726" w14:textId="77777777" w:rsidR="00C311B7" w:rsidRPr="00C311B7" w:rsidRDefault="00C311B7" w:rsidP="00C311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0E70BF" w14:textId="18AE7DAD" w:rsidR="001532F6" w:rsidRPr="003A4290" w:rsidRDefault="00950AC4" w:rsidP="001532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482611007"/>
      <w:r>
        <w:rPr>
          <w:rFonts w:ascii="Times New Roman" w:hAnsi="Times New Roman" w:cs="Times New Roman"/>
          <w:sz w:val="24"/>
          <w:szCs w:val="24"/>
        </w:rPr>
        <w:t>The minutes are to be taken by the Clerk</w:t>
      </w:r>
      <w:r w:rsidR="00EC7F88">
        <w:rPr>
          <w:rFonts w:ascii="Times New Roman" w:hAnsi="Times New Roman" w:cs="Times New Roman"/>
          <w:sz w:val="24"/>
          <w:szCs w:val="24"/>
        </w:rPr>
        <w:t xml:space="preserve"> or in her absence the Admin Assistant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570E70C0" w14:textId="77777777" w:rsidR="001532F6" w:rsidRPr="003A4290" w:rsidRDefault="001532F6" w:rsidP="001532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5B1B21" w14:textId="5016F9F5" w:rsidR="000E1E6E" w:rsidRDefault="000E1E6E" w:rsidP="00950A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minutes will be approved at the next Full Council meeting following the meeting of the committee, at which time a member of the committee is to give a report of the meeting.</w:t>
      </w:r>
    </w:p>
    <w:p w14:paraId="432CBB1F" w14:textId="77777777" w:rsidR="000E1E6E" w:rsidRPr="000E1E6E" w:rsidRDefault="000E1E6E" w:rsidP="000E1E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0E70C1" w14:textId="07C395EB" w:rsidR="00950AC4" w:rsidRDefault="001532F6" w:rsidP="00950A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The committee has delegated authority from the Parish Council to incur expenditure as budgeted and agreed at the Parish Council Precept Meeting.</w:t>
      </w:r>
    </w:p>
    <w:p w14:paraId="570E70C2" w14:textId="77777777" w:rsidR="00B936CC" w:rsidRPr="00B936CC" w:rsidRDefault="00B936CC" w:rsidP="00B936C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0E70C3" w14:textId="77777777" w:rsidR="00B936CC" w:rsidRDefault="00B936CC" w:rsidP="00950A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obtain estimates or quotes for any required equipment or facilities accordance with the Financial Regulations.</w:t>
      </w:r>
    </w:p>
    <w:p w14:paraId="570E70C4" w14:textId="77777777" w:rsidR="00950AC4" w:rsidRPr="00950AC4" w:rsidRDefault="00950AC4" w:rsidP="00950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E70C5" w14:textId="77777777" w:rsidR="001532F6" w:rsidRDefault="002C3309" w:rsidP="001532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responsibilities of this committee are:</w:t>
      </w:r>
    </w:p>
    <w:p w14:paraId="570E70C6" w14:textId="77777777" w:rsidR="00B84A79" w:rsidRPr="00B84A79" w:rsidRDefault="00B84A79" w:rsidP="00B84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E70C7" w14:textId="77777777" w:rsidR="001532F6" w:rsidRDefault="002C3309" w:rsidP="001532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deal with and advise on any local planning applications.</w:t>
      </w:r>
    </w:p>
    <w:p w14:paraId="570E70C8" w14:textId="77777777" w:rsidR="00B84A79" w:rsidRPr="003A4290" w:rsidRDefault="00B84A79" w:rsidP="00B84A7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70E70C9" w14:textId="6F4100A3" w:rsidR="001532F6" w:rsidRDefault="002C3309" w:rsidP="001532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determine whether the Council needs to be represented at the North Kesteven District Council Planning Meeting to express the Councils views on any Planning Ap</w:t>
      </w:r>
      <w:r w:rsidR="005670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lication.</w:t>
      </w:r>
    </w:p>
    <w:p w14:paraId="570E70CA" w14:textId="77777777" w:rsidR="002C3309" w:rsidRPr="002C3309" w:rsidRDefault="002C3309" w:rsidP="002C33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0E70CB" w14:textId="77777777" w:rsidR="002C3309" w:rsidRDefault="002C3309" w:rsidP="001532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determine, assess and draft any comments </w:t>
      </w:r>
      <w:proofErr w:type="gramStart"/>
      <w:r>
        <w:rPr>
          <w:rFonts w:ascii="Times New Roman" w:hAnsi="Times New Roman" w:cs="Times New Roman"/>
          <w:sz w:val="24"/>
          <w:szCs w:val="24"/>
        </w:rPr>
        <w:t>with regard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planning documents.</w:t>
      </w:r>
    </w:p>
    <w:p w14:paraId="570E70CC" w14:textId="77777777" w:rsidR="002C3309" w:rsidRPr="002C3309" w:rsidRDefault="002C3309" w:rsidP="002C33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0E70CD" w14:textId="77777777" w:rsidR="002C3309" w:rsidRDefault="002C3309" w:rsidP="001532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deal with and advise on any Tree Preservation Order work application or new orders.</w:t>
      </w:r>
    </w:p>
    <w:p w14:paraId="570E70CE" w14:textId="77777777" w:rsidR="002C3309" w:rsidRDefault="002C3309" w:rsidP="002C3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E70CF" w14:textId="77777777" w:rsidR="002C3309" w:rsidRDefault="002C3309" w:rsidP="002C33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consider expenditure requirements for the next financial year at the November Planning and Environment Committee meeting.</w:t>
      </w:r>
    </w:p>
    <w:p w14:paraId="570E70D0" w14:textId="77777777" w:rsidR="002C3309" w:rsidRDefault="002C3309" w:rsidP="002C3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E70D1" w14:textId="77777777" w:rsidR="002C3309" w:rsidRPr="002C3309" w:rsidRDefault="002C3309" w:rsidP="002C33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submit expenditure estimates for the next financial year to the Finance Committee prior to the Precept meeting in November.</w:t>
      </w:r>
    </w:p>
    <w:p w14:paraId="570E70D2" w14:textId="77777777" w:rsidR="00475FE7" w:rsidRPr="003A4290" w:rsidRDefault="00475FE7" w:rsidP="00475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E70D3" w14:textId="77777777" w:rsidR="00475FE7" w:rsidRPr="003A4290" w:rsidRDefault="00475FE7" w:rsidP="00475F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 xml:space="preserve">The Standing Orders of the Council shall </w:t>
      </w:r>
      <w:proofErr w:type="gramStart"/>
      <w:r w:rsidRPr="003A4290">
        <w:rPr>
          <w:rFonts w:ascii="Times New Roman" w:hAnsi="Times New Roman" w:cs="Times New Roman"/>
          <w:sz w:val="24"/>
          <w:szCs w:val="24"/>
        </w:rPr>
        <w:t>apply at all times</w:t>
      </w:r>
      <w:proofErr w:type="gramEnd"/>
      <w:r w:rsidRPr="003A4290">
        <w:rPr>
          <w:rFonts w:ascii="Times New Roman" w:hAnsi="Times New Roman" w:cs="Times New Roman"/>
          <w:sz w:val="24"/>
          <w:szCs w:val="24"/>
        </w:rPr>
        <w:t>.</w:t>
      </w:r>
    </w:p>
    <w:sectPr w:rsidR="00475FE7" w:rsidRPr="003A4290" w:rsidSect="003A42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EF8"/>
    <w:multiLevelType w:val="hybridMultilevel"/>
    <w:tmpl w:val="11D8F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27E88"/>
    <w:multiLevelType w:val="hybridMultilevel"/>
    <w:tmpl w:val="C8EA315E"/>
    <w:lvl w:ilvl="0" w:tplc="BF804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CF06AE"/>
    <w:multiLevelType w:val="hybridMultilevel"/>
    <w:tmpl w:val="A1BAF44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1567725">
    <w:abstractNumId w:val="0"/>
  </w:num>
  <w:num w:numId="2" w16cid:durableId="1472282999">
    <w:abstractNumId w:val="1"/>
  </w:num>
  <w:num w:numId="3" w16cid:durableId="1066077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2F6"/>
    <w:rsid w:val="00095DC2"/>
    <w:rsid w:val="000E1E6E"/>
    <w:rsid w:val="00123C0A"/>
    <w:rsid w:val="001532F6"/>
    <w:rsid w:val="002C3309"/>
    <w:rsid w:val="003A4290"/>
    <w:rsid w:val="004533A5"/>
    <w:rsid w:val="00475FE7"/>
    <w:rsid w:val="00567051"/>
    <w:rsid w:val="005D02EF"/>
    <w:rsid w:val="00763020"/>
    <w:rsid w:val="00852AD3"/>
    <w:rsid w:val="00950AC4"/>
    <w:rsid w:val="00A572EF"/>
    <w:rsid w:val="00B55C6A"/>
    <w:rsid w:val="00B84A79"/>
    <w:rsid w:val="00B936CC"/>
    <w:rsid w:val="00C311B7"/>
    <w:rsid w:val="00DB2341"/>
    <w:rsid w:val="00EC3B33"/>
    <w:rsid w:val="00EC7F88"/>
    <w:rsid w:val="00F6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70B1"/>
  <w15:docId w15:val="{F195130D-FC01-4361-B451-D2A46E4F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CD853-C395-49D8-A87B-D9B15ED1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Waddington PC</dc:creator>
  <cp:lastModifiedBy>Andrea Smith</cp:lastModifiedBy>
  <cp:revision>10</cp:revision>
  <cp:lastPrinted>2022-09-22T10:40:00Z</cp:lastPrinted>
  <dcterms:created xsi:type="dcterms:W3CDTF">2010-06-02T14:12:00Z</dcterms:created>
  <dcterms:modified xsi:type="dcterms:W3CDTF">2022-09-22T10:40:00Z</dcterms:modified>
</cp:coreProperties>
</file>